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Развитие 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https://downsideup.org/ru/catalog/collections/knigi" w:history="1">
        <w:r w:rsidRPr="008F2C72">
          <w:rPr>
            <w:rFonts w:ascii="Liberation Serif" w:eastAsia="Times New Roman" w:hAnsi="Liberation Serif" w:cs="Times New Roman"/>
            <w:color w:val="000080"/>
            <w:sz w:val="24"/>
            <w:szCs w:val="24"/>
            <w:u w:val="single"/>
            <w:lang w:eastAsia="ru-RU"/>
          </w:rPr>
          <w:t>https://downsideup.org/ru/catalog/collections/knigi</w:t>
        </w:r>
      </w:hyperlink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— издание ресурсного центра </w:t>
      </w:r>
      <w:proofErr w:type="spell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даун</w:t>
      </w:r>
      <w:proofErr w:type="spellEnd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сайт </w:t>
      </w:r>
      <w:proofErr w:type="spell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ап</w:t>
      </w:r>
      <w:proofErr w:type="spellEnd"/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book_page_top" w:history="1">
        <w:r w:rsidRPr="008F2C72">
          <w:rPr>
            <w:rFonts w:ascii="Liberation Serif" w:eastAsia="Times New Roman" w:hAnsi="Liberation Serif" w:cs="Times New Roman"/>
            <w:color w:val="000080"/>
            <w:sz w:val="24"/>
            <w:szCs w:val="24"/>
            <w:u w:val="single"/>
            <w:lang w:eastAsia="ru-RU"/>
          </w:rPr>
          <w:t>http://pedlib.ru/Books/5/0359/5_0359-3.shtml#book_page_top</w:t>
        </w:r>
      </w:hyperlink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— « Маленькие ступени» </w:t>
      </w:r>
      <w:proofErr w:type="spellStart"/>
      <w:r w:rsidRPr="008F2C72">
        <w:rPr>
          <w:rFonts w:ascii="Liberation Serif" w:eastAsia="Times New Roman" w:hAnsi="Liberation Serif" w:cs="Times New Roman"/>
          <w:color w:val="2A2723"/>
          <w:sz w:val="24"/>
          <w:szCs w:val="24"/>
          <w:lang w:eastAsia="ru-RU"/>
        </w:rPr>
        <w:t>Питерси</w:t>
      </w:r>
      <w:proofErr w:type="spellEnd"/>
      <w:r w:rsidRPr="008F2C72">
        <w:rPr>
          <w:rFonts w:ascii="Liberation Serif" w:eastAsia="Times New Roman" w:hAnsi="Liberation Serif" w:cs="Times New Roman"/>
          <w:color w:val="2A2723"/>
          <w:sz w:val="24"/>
          <w:szCs w:val="24"/>
          <w:lang w:eastAsia="ru-RU"/>
        </w:rPr>
        <w:t xml:space="preserve"> М. и </w:t>
      </w:r>
      <w:proofErr w:type="spellStart"/>
      <w:r w:rsidRPr="008F2C72">
        <w:rPr>
          <w:rFonts w:ascii="Liberation Serif" w:eastAsia="Times New Roman" w:hAnsi="Liberation Serif" w:cs="Times New Roman"/>
          <w:color w:val="2A2723"/>
          <w:sz w:val="24"/>
          <w:szCs w:val="24"/>
          <w:lang w:eastAsia="ru-RU"/>
        </w:rPr>
        <w:t>Трилор</w:t>
      </w:r>
      <w:proofErr w:type="spellEnd"/>
      <w:r w:rsidRPr="008F2C72">
        <w:rPr>
          <w:rFonts w:ascii="Liberation Serif" w:eastAsia="Times New Roman" w:hAnsi="Liberation Serif" w:cs="Times New Roman"/>
          <w:color w:val="2A2723"/>
          <w:sz w:val="24"/>
          <w:szCs w:val="24"/>
          <w:lang w:eastAsia="ru-RU"/>
        </w:rPr>
        <w:t xml:space="preserve"> Р.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keepNext/>
        <w:shd w:val="clear" w:color="auto" w:fill="FFFFFF"/>
        <w:spacing w:after="240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« Формирование навыков крупной моторики у детей с синдромом Дауна»  - Патриция С. 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Уиндерс</w:t>
      </w:r>
      <w:proofErr w:type="spellEnd"/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8F2C72" w:rsidRPr="008F2C72" w:rsidRDefault="008F2C72" w:rsidP="008F2C72">
      <w:pPr>
        <w:shd w:val="clear" w:color="auto" w:fill="FFFFFF"/>
        <w:spacing w:after="24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proofErr w:type="gram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было слово» - </w:t>
      </w:r>
      <w:proofErr w:type="spell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Ромена</w:t>
      </w:r>
      <w:proofErr w:type="spellEnd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Августова</w:t>
      </w:r>
      <w:proofErr w:type="spellEnd"/>
    </w:p>
    <w:p w:rsidR="008F2C72" w:rsidRPr="008F2C72" w:rsidRDefault="008F2C72" w:rsidP="008F2C72">
      <w:pPr>
        <w:shd w:val="clear" w:color="auto" w:fill="FFFFFF"/>
        <w:spacing w:after="24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«Говори! Ты это можешь» </w:t>
      </w:r>
      <w:proofErr w:type="spell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Ромена</w:t>
      </w:r>
      <w:proofErr w:type="spellEnd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Августова</w:t>
      </w:r>
      <w:proofErr w:type="spellEnd"/>
    </w:p>
    <w:p w:rsidR="008F2C72" w:rsidRPr="008F2C72" w:rsidRDefault="008F2C72" w:rsidP="008F2C72">
      <w:pPr>
        <w:shd w:val="clear" w:color="auto" w:fill="FFFFFF"/>
        <w:spacing w:after="24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Учим говорить особенного ребенка" — Тамара Тищенко</w:t>
      </w:r>
    </w:p>
    <w:p w:rsidR="008F2C72" w:rsidRPr="008F2C72" w:rsidRDefault="008F2C72" w:rsidP="008F2C72">
      <w:pPr>
        <w:keepNext/>
        <w:shd w:val="clear" w:color="auto" w:fill="FFFFFF"/>
        <w:spacing w:after="240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C72">
        <w:rPr>
          <w:rFonts w:ascii="Liberation Serif" w:eastAsia="Times New Roman" w:hAnsi="Liberation Serif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Программа "Каролина" для младенцев и детей младшего возраста с особыми потребностями Джонсон-Мартин, 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1A1A1A"/>
          <w:kern w:val="36"/>
          <w:sz w:val="24"/>
          <w:szCs w:val="24"/>
          <w:lang w:eastAsia="ru-RU"/>
        </w:rPr>
        <w:t>Дженс</w:t>
      </w:r>
      <w:proofErr w:type="spellEnd"/>
      <w:r w:rsidRPr="008F2C72">
        <w:rPr>
          <w:rFonts w:ascii="Liberation Serif" w:eastAsia="Times New Roman" w:hAnsi="Liberation Serif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, 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1A1A1A"/>
          <w:kern w:val="36"/>
          <w:sz w:val="24"/>
          <w:szCs w:val="24"/>
          <w:lang w:eastAsia="ru-RU"/>
        </w:rPr>
        <w:t>Аттермиер</w:t>
      </w:r>
      <w:proofErr w:type="spellEnd"/>
    </w:p>
    <w:p w:rsidR="008F2C72" w:rsidRPr="008F2C72" w:rsidRDefault="008F2C72" w:rsidP="008F2C72">
      <w:pPr>
        <w:keepNext/>
        <w:shd w:val="clear" w:color="auto" w:fill="FFFFFF"/>
        <w:spacing w:after="240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C72">
        <w:rPr>
          <w:rFonts w:ascii="Liberation Serif" w:eastAsia="Times New Roman" w:hAnsi="Liberation Serif" w:cs="Times New Roman"/>
          <w:b/>
          <w:bCs/>
          <w:color w:val="001A34"/>
          <w:kern w:val="36"/>
          <w:sz w:val="24"/>
          <w:szCs w:val="24"/>
          <w:lang w:eastAsia="ru-RU"/>
        </w:rPr>
        <w:t xml:space="preserve">«Что делать, если у вашего ребенка повреждение мозга» </w:t>
      </w:r>
      <w:proofErr w:type="gramStart"/>
      <w:r w:rsidRPr="008F2C72">
        <w:rPr>
          <w:rFonts w:ascii="Liberation Serif" w:eastAsia="Times New Roman" w:hAnsi="Liberation Serif" w:cs="Times New Roman"/>
          <w:b/>
          <w:bCs/>
          <w:color w:val="001A34"/>
          <w:kern w:val="36"/>
          <w:sz w:val="24"/>
          <w:szCs w:val="24"/>
          <w:lang w:eastAsia="ru-RU"/>
        </w:rPr>
        <w:t>-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001A34"/>
          <w:kern w:val="36"/>
          <w:sz w:val="24"/>
          <w:szCs w:val="24"/>
          <w:lang w:eastAsia="ru-RU"/>
        </w:rPr>
        <w:t>Г</w:t>
      </w:r>
      <w:proofErr w:type="gramEnd"/>
      <w:r w:rsidRPr="008F2C72">
        <w:rPr>
          <w:rFonts w:ascii="Liberation Serif" w:eastAsia="Times New Roman" w:hAnsi="Liberation Serif" w:cs="Times New Roman"/>
          <w:b/>
          <w:bCs/>
          <w:color w:val="001A34"/>
          <w:kern w:val="36"/>
          <w:sz w:val="24"/>
          <w:szCs w:val="24"/>
          <w:lang w:eastAsia="ru-RU"/>
        </w:rPr>
        <w:t>лен</w:t>
      </w:r>
      <w:proofErr w:type="spellEnd"/>
      <w:r w:rsidRPr="008F2C72">
        <w:rPr>
          <w:rFonts w:ascii="Liberation Serif" w:eastAsia="Times New Roman" w:hAnsi="Liberation Serif" w:cs="Times New Roman"/>
          <w:b/>
          <w:bCs/>
          <w:color w:val="001A34"/>
          <w:kern w:val="36"/>
          <w:sz w:val="24"/>
          <w:szCs w:val="24"/>
          <w:lang w:eastAsia="ru-RU"/>
        </w:rPr>
        <w:t xml:space="preserve"> 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001A34"/>
          <w:kern w:val="36"/>
          <w:sz w:val="24"/>
          <w:szCs w:val="24"/>
          <w:lang w:eastAsia="ru-RU"/>
        </w:rPr>
        <w:t>Доман</w:t>
      </w:r>
      <w:proofErr w:type="spellEnd"/>
    </w:p>
    <w:p w:rsidR="008F2C72" w:rsidRDefault="008F2C72" w:rsidP="008F2C72">
      <w:pPr>
        <w:shd w:val="clear" w:color="auto" w:fill="FFFFFF"/>
        <w:spacing w:after="240" w:line="264" w:lineRule="atLeast"/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«Инклюзивное обучение грамоте» </w:t>
      </w:r>
      <w:proofErr w:type="gramStart"/>
      <w:r w:rsidRPr="008F2C7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-</w:t>
      </w:r>
      <w:proofErr w:type="spellStart"/>
      <w:r w:rsidRPr="008F2C7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К</w:t>
      </w:r>
      <w:proofErr w:type="gramEnd"/>
      <w:r w:rsidRPr="008F2C7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ристель</w:t>
      </w:r>
      <w:proofErr w:type="spellEnd"/>
      <w:r w:rsidRPr="008F2C7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F2C7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>Манске</w:t>
      </w:r>
      <w:proofErr w:type="spellEnd"/>
    </w:p>
    <w:p w:rsidR="008F2C72" w:rsidRPr="008F2C72" w:rsidRDefault="008F2C72" w:rsidP="008F2C72">
      <w:pPr>
        <w:shd w:val="clear" w:color="auto" w:fill="FFFFFF"/>
        <w:spacing w:after="24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Arial" w:eastAsia="Times New Roman" w:hAnsi="Arial" w:cs="Arial"/>
          <w:b/>
          <w:bCs/>
          <w:color w:val="000000"/>
          <w:lang w:eastAsia="ru-RU"/>
        </w:rPr>
        <w:t xml:space="preserve">Художественные </w:t>
      </w:r>
    </w:p>
    <w:p w:rsidR="008F2C72" w:rsidRPr="008F2C72" w:rsidRDefault="008F2C72" w:rsidP="008F2C72">
      <w:pPr>
        <w:keepNext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5" w:tooltip="https://azbyka.ru/zdorovie/solnechnye-deti-s-sindromom-dauna-larisa-zimina" w:history="1">
        <w:r w:rsidRPr="008F2C72">
          <w:rPr>
            <w:rFonts w:ascii="Liberation Serif" w:eastAsia="Times New Roman" w:hAnsi="Liberation Serif" w:cs="Times New Roman"/>
            <w:b/>
            <w:bCs/>
            <w:color w:val="90694A"/>
            <w:kern w:val="36"/>
            <w:sz w:val="24"/>
            <w:u w:val="single"/>
            <w:lang w:eastAsia="ru-RU"/>
          </w:rPr>
          <w:t>https://azbyka.ru/zdorovie/solnechnye-deti-s-sindromom-dauna-larisa-zimina</w:t>
        </w:r>
      </w:hyperlink>
      <w:r w:rsidRPr="008F2C72">
        <w:rPr>
          <w:rFonts w:ascii="Liberation Serif" w:eastAsia="Times New Roman" w:hAnsi="Liberation Serif" w:cs="Times New Roman"/>
          <w:b/>
          <w:bCs/>
          <w:color w:val="90694A"/>
          <w:kern w:val="36"/>
          <w:sz w:val="24"/>
          <w:szCs w:val="24"/>
          <w:lang w:eastAsia="ru-RU"/>
        </w:rPr>
        <w:t xml:space="preserve"> -  </w:t>
      </w:r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Солнечные дети с синдромом Дауна. Лариса Зимина</w:t>
      </w:r>
    </w:p>
    <w:p w:rsidR="008F2C72" w:rsidRPr="008F2C72" w:rsidRDefault="008F2C72" w:rsidP="008F2C7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https://iknigi.net/avtor-valentina-laslocki/128044-moy-malenkiy-budda-valentina-laslocki/read/page-1.html" w:history="1">
        <w:r w:rsidRPr="008F2C72">
          <w:rPr>
            <w:rFonts w:ascii="Liberation Serif" w:eastAsia="Times New Roman" w:hAnsi="Liberation Serif" w:cs="Times New Roman"/>
            <w:color w:val="000080"/>
            <w:sz w:val="24"/>
            <w:szCs w:val="24"/>
            <w:u w:val="single"/>
            <w:lang w:eastAsia="ru-RU"/>
          </w:rPr>
          <w:t>https://iknigi.net/avtor-valentina-laslocki/128044-moy-malenkiy-budda-valentina-laslocki/read/page-1.html</w:t>
        </w:r>
      </w:hyperlink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-Валентина </w:t>
      </w:r>
      <w:proofErr w:type="spell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Ласлоцки</w:t>
      </w:r>
      <w:proofErr w:type="spellEnd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«Мой маленький Будда»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«Просто другая» Ольга Шевелева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«Детство с синдромом Дауна» -  Татьяна Силина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«Сами Вы Дауны» - Полина Денисова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https://azbyka.ru/zdorovie/moj-syn-daun" w:history="1">
        <w:r w:rsidRPr="008F2C72">
          <w:rPr>
            <w:rFonts w:ascii="Liberation Serif" w:eastAsia="Times New Roman" w:hAnsi="Liberation Serif" w:cs="Times New Roman"/>
            <w:color w:val="000080"/>
            <w:sz w:val="24"/>
            <w:szCs w:val="24"/>
            <w:u w:val="single"/>
            <w:lang w:eastAsia="ru-RU"/>
          </w:rPr>
          <w:t>https://azbyka.ru/zdorovie/moj-syn-daun</w:t>
        </w:r>
      </w:hyperlink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- «Мой сын Даун» Сергей Голышев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https://e-libra.ru/read/433839-mama-pochemu-u-menya-sindrom-dauna.html" w:history="1">
        <w:r w:rsidRPr="008F2C72">
          <w:rPr>
            <w:rFonts w:ascii="Liberation Serif" w:eastAsia="Times New Roman" w:hAnsi="Liberation Serif" w:cs="Times New Roman"/>
            <w:color w:val="000080"/>
            <w:sz w:val="24"/>
            <w:szCs w:val="24"/>
            <w:u w:val="single"/>
            <w:lang w:eastAsia="ru-RU"/>
          </w:rPr>
          <w:t>https://e-libra.ru/read/433839-mama-pochemu-u-menya-sindrom-dauna.html</w:t>
        </w:r>
      </w:hyperlink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- «Мама, почему у меня синдром Дауна» Каролина </w:t>
      </w:r>
      <w:proofErr w:type="spell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Филпс</w:t>
      </w:r>
      <w:proofErr w:type="spellEnd"/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keepNext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«Обычные семьи, особые дети» Милтон 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Селигман</w:t>
      </w:r>
      <w:proofErr w:type="spellEnd"/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, Розалин 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Бенджамин</w:t>
      </w:r>
      <w:proofErr w:type="spellEnd"/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Дарлинг</w:t>
      </w:r>
      <w:proofErr w:type="spellEnd"/>
      <w:r w:rsidRPr="008F2C72">
        <w:rPr>
          <w:rFonts w:ascii="Liberation Serif" w:eastAsia="Times New Roman" w:hAnsi="Liberation Serif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«Даун» </w:t>
      </w:r>
      <w:proofErr w:type="gram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-М</w:t>
      </w:r>
      <w:proofErr w:type="gramEnd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ихаил </w:t>
      </w:r>
      <w:proofErr w:type="spell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Ремер</w:t>
      </w:r>
      <w:proofErr w:type="spellEnd"/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«Двадцать первая хромосома</w:t>
      </w:r>
      <w:proofErr w:type="gram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»Л</w:t>
      </w:r>
      <w:proofErr w:type="gramEnd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иля Р.</w:t>
      </w:r>
    </w:p>
    <w:p w:rsidR="008F2C72" w:rsidRPr="008F2C72" w:rsidRDefault="008F2C72" w:rsidP="008F2C72">
      <w:pPr>
        <w:keepNext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C72">
        <w:rPr>
          <w:rFonts w:ascii="Liberation Serif" w:eastAsia="Times New Roman" w:hAnsi="Liberation Serif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« 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1A1A1A"/>
          <w:kern w:val="36"/>
          <w:sz w:val="24"/>
          <w:szCs w:val="24"/>
          <w:lang w:eastAsia="ru-RU"/>
        </w:rPr>
        <w:t>Супергероиня</w:t>
      </w:r>
      <w:proofErr w:type="spellEnd"/>
      <w:r w:rsidRPr="008F2C72">
        <w:rPr>
          <w:rFonts w:ascii="Liberation Serif" w:eastAsia="Times New Roman" w:hAnsi="Liberation Serif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 21. Моя жизнь с синдромом Дауна» Турин, </w:t>
      </w:r>
      <w:proofErr w:type="spellStart"/>
      <w:r w:rsidRPr="008F2C72">
        <w:rPr>
          <w:rFonts w:ascii="Liberation Serif" w:eastAsia="Times New Roman" w:hAnsi="Liberation Serif" w:cs="Times New Roman"/>
          <w:b/>
          <w:bCs/>
          <w:color w:val="1A1A1A"/>
          <w:kern w:val="36"/>
          <w:sz w:val="24"/>
          <w:szCs w:val="24"/>
          <w:lang w:eastAsia="ru-RU"/>
        </w:rPr>
        <w:t>Хмелик</w:t>
      </w:r>
      <w:proofErr w:type="spellEnd"/>
    </w:p>
    <w:p w:rsidR="008F2C72" w:rsidRPr="008F2C72" w:rsidRDefault="008F2C72" w:rsidP="008F2C72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«Особенные дети. Как подарить счастливую жизнь ребёнку с отклонениями в развитии»</w:t>
      </w: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Наталья </w:t>
      </w:r>
      <w:proofErr w:type="gramStart"/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Керре</w:t>
      </w:r>
      <w:proofErr w:type="gramEnd"/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Это интересно:</w:t>
      </w: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https://ovp1.ru/genetic/uspeshnyh-lyudej" w:history="1">
        <w:r w:rsidRPr="008F2C72">
          <w:rPr>
            <w:rFonts w:ascii="Liberation Serif" w:eastAsia="Times New Roman" w:hAnsi="Liberation Serif" w:cs="Times New Roman"/>
            <w:color w:val="1A1A1A"/>
            <w:sz w:val="24"/>
            <w:szCs w:val="24"/>
            <w:u w:val="single"/>
            <w:lang w:eastAsia="ru-RU"/>
          </w:rPr>
          <w:t>https://ovp1.ru/genetic/uspeshnyh-lyudej</w:t>
        </w:r>
      </w:hyperlink>
      <w:r w:rsidRPr="008F2C7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— Известные люди с Синдромом Дауна</w:t>
      </w: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https://downsideup.org/ru/o-fonde/novosti/top-10-samyh-uspeshnyh-v-rossii-lyudey-s-sindromom-dauna" w:history="1">
        <w:r w:rsidRPr="008F2C72">
          <w:rPr>
            <w:rFonts w:ascii="Liberation Serif" w:eastAsia="Times New Roman" w:hAnsi="Liberation Serif" w:cs="Times New Roman"/>
            <w:color w:val="1A1A1A"/>
            <w:sz w:val="24"/>
            <w:szCs w:val="24"/>
            <w:u w:val="single"/>
            <w:lang w:eastAsia="ru-RU"/>
          </w:rPr>
          <w:t>https://downsideup.org/ru/o-fonde/novosti/top-10-samyh-uspeshnyh-v-rossii-lyudey-s-sindromom-dauna</w:t>
        </w:r>
      </w:hyperlink>
      <w:r w:rsidRPr="008F2C7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t xml:space="preserve"> — Топ самых успешных в России людей с Синдромом Дауна</w:t>
      </w:r>
      <w:r w:rsidRPr="008F2C72">
        <w:rPr>
          <w:rFonts w:ascii="Liberation Serif" w:eastAsia="Times New Roman" w:hAnsi="Liberation Serif" w:cs="Times New Roman"/>
          <w:color w:val="1A1A1A"/>
          <w:sz w:val="24"/>
          <w:szCs w:val="24"/>
          <w:lang w:eastAsia="ru-RU"/>
        </w:rPr>
        <w:br/>
        <w:t> </w:t>
      </w:r>
    </w:p>
    <w:p w:rsidR="008F2C72" w:rsidRPr="008F2C72" w:rsidRDefault="008F2C72" w:rsidP="008F2C72">
      <w:pPr>
        <w:spacing w:after="6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14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C72" w:rsidRPr="008F2C72" w:rsidRDefault="008F2C72" w:rsidP="008F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C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C78" w:rsidRDefault="008F2C72"/>
    <w:sectPr w:rsidR="00EE2C78" w:rsidSect="00DF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0"/>
  <w:doNotDisplayPageBoundaries/>
  <w:proofState w:spelling="clean" w:grammar="clean"/>
  <w:defaultTabStop w:val="708"/>
  <w:characterSpacingControl w:val="doNotCompress"/>
  <w:compat/>
  <w:rsids>
    <w:rsidRoot w:val="008F2C72"/>
    <w:rsid w:val="003F4E40"/>
    <w:rsid w:val="008F2C72"/>
    <w:rsid w:val="00A852DF"/>
    <w:rsid w:val="00DF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48"/>
  </w:style>
  <w:style w:type="paragraph" w:styleId="1">
    <w:name w:val="heading 1"/>
    <w:basedOn w:val="a"/>
    <w:link w:val="10"/>
    <w:uiPriority w:val="9"/>
    <w:qFormat/>
    <w:rsid w:val="008F2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29844,bqiaagaaeyqcaaagiaiaaamcbqaabsptaaaaaaaaaaaaaaaaaaaaaaaaaaaaaaaaaaaaaaaaaaaaaaaaaaaaaaaaaaaaaaaaaaaaaaaaaaaaaaaaaaaaaaaaaaaaaaaaaaaaaaaaaaaaaaaaaaaaaaaaaaaaaaaaaaaaaaaaaaaaaaaaaaaaaaaaaaaaaaaaaaaaaaaaaaaaaaaaaaaaaaaaaaaaaaaaaaaaaaa"/>
    <w:basedOn w:val="a"/>
    <w:rsid w:val="008F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C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ibra.ru/read/433839-mama-pochemu-u-menya-sindrom-daun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zbyka.ru/zdorovie/moj-syn-dau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nigi.net/avtor-valentina-laslocki/128044-moy-malenkiy-budda-valentina-laslocki/read/page-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zbyka.ru/zdorovie/solnechnye-deti-s-sindromom-dauna-larisa-zimina" TargetMode="External"/><Relationship Id="rId10" Type="http://schemas.openxmlformats.org/officeDocument/2006/relationships/hyperlink" Target="https://downsideup.org/ru/o-fonde/novosti/top-10-samyh-uspeshnyh-v-rossii-lyudey-s-sindromom-dauna" TargetMode="External"/><Relationship Id="rId4" Type="http://schemas.openxmlformats.org/officeDocument/2006/relationships/hyperlink" Target="https://downsideup.org/ru/catalog/collections/knigi" TargetMode="External"/><Relationship Id="rId9" Type="http://schemas.openxmlformats.org/officeDocument/2006/relationships/hyperlink" Target="https://ovp1.ru/genetic/uspeshnyh-lyu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Ussser</dc:creator>
  <cp:lastModifiedBy>Ussser</cp:lastModifiedBy>
  <cp:revision>1</cp:revision>
  <dcterms:created xsi:type="dcterms:W3CDTF">2022-07-11T08:13:00Z</dcterms:created>
  <dcterms:modified xsi:type="dcterms:W3CDTF">2022-07-11T08:23:00Z</dcterms:modified>
</cp:coreProperties>
</file>